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41D4" w14:textId="7203F4CB" w:rsidR="009462CA" w:rsidRDefault="009462CA" w:rsidP="00314A22">
      <w:pPr>
        <w:jc w:val="center"/>
        <w:rPr>
          <w:b/>
          <w:sz w:val="32"/>
          <w:szCs w:val="32"/>
          <w:u w:val="single"/>
        </w:rPr>
      </w:pPr>
      <w:r w:rsidRPr="009462CA">
        <w:rPr>
          <w:b/>
          <w:sz w:val="32"/>
          <w:szCs w:val="32"/>
        </w:rPr>
        <w:t xml:space="preserve">Dodatek  k vnitřní směrnici k výši a způsobu úhrady úplaty za předškolní vzdělávání – úplata za předškolní vzdělávání v době </w:t>
      </w:r>
      <w:r>
        <w:rPr>
          <w:b/>
          <w:sz w:val="32"/>
          <w:szCs w:val="32"/>
        </w:rPr>
        <w:t xml:space="preserve">    </w:t>
      </w:r>
      <w:r w:rsidR="009B6436" w:rsidRPr="00B842E5">
        <w:rPr>
          <w:b/>
          <w:sz w:val="32"/>
          <w:szCs w:val="32"/>
          <w:u w:val="single"/>
        </w:rPr>
        <w:t>letních prázdnin</w:t>
      </w:r>
      <w:r w:rsidRPr="009462CA">
        <w:rPr>
          <w:b/>
          <w:sz w:val="32"/>
          <w:szCs w:val="32"/>
          <w:u w:val="single"/>
        </w:rPr>
        <w:t xml:space="preserve"> ve školním roce 20</w:t>
      </w:r>
      <w:r w:rsidR="00294FD7">
        <w:rPr>
          <w:b/>
          <w:sz w:val="32"/>
          <w:szCs w:val="32"/>
          <w:u w:val="single"/>
        </w:rPr>
        <w:t>2</w:t>
      </w:r>
      <w:r w:rsidR="00781F39">
        <w:rPr>
          <w:b/>
          <w:sz w:val="32"/>
          <w:szCs w:val="32"/>
          <w:u w:val="single"/>
        </w:rPr>
        <w:t>4</w:t>
      </w:r>
      <w:r w:rsidRPr="009462C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–</w:t>
      </w:r>
      <w:r w:rsidR="001A1443">
        <w:rPr>
          <w:b/>
          <w:sz w:val="32"/>
          <w:szCs w:val="32"/>
          <w:u w:val="single"/>
        </w:rPr>
        <w:t xml:space="preserve"> 20</w:t>
      </w:r>
      <w:r w:rsidR="00294FD7">
        <w:rPr>
          <w:b/>
          <w:sz w:val="32"/>
          <w:szCs w:val="32"/>
          <w:u w:val="single"/>
        </w:rPr>
        <w:t>2</w:t>
      </w:r>
      <w:r w:rsidR="00781F39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</w:t>
      </w:r>
    </w:p>
    <w:p w14:paraId="7CE741D7" w14:textId="580EB17A" w:rsidR="00B76E61" w:rsidRPr="00050364" w:rsidRDefault="00652D0B" w:rsidP="00AE44FE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Zástupkyně statutárního orgánu</w:t>
      </w:r>
      <w:r w:rsidR="009462CA" w:rsidRPr="00ED4A5E">
        <w:rPr>
          <w:sz w:val="32"/>
          <w:szCs w:val="32"/>
        </w:rPr>
        <w:t xml:space="preserve"> v souladu s vyhláškou o předškolním vzdělávání</w:t>
      </w:r>
      <w:r w:rsidR="00050364">
        <w:rPr>
          <w:sz w:val="32"/>
          <w:szCs w:val="32"/>
        </w:rPr>
        <w:t xml:space="preserve"> </w:t>
      </w:r>
      <w:r w:rsidR="00D21510" w:rsidRPr="00050364">
        <w:rPr>
          <w:sz w:val="32"/>
          <w:szCs w:val="32"/>
        </w:rPr>
        <w:t>č.</w:t>
      </w:r>
      <w:r w:rsidR="009462CA" w:rsidRPr="00050364">
        <w:rPr>
          <w:sz w:val="32"/>
          <w:szCs w:val="32"/>
        </w:rPr>
        <w:t xml:space="preserve"> </w:t>
      </w:r>
      <w:r w:rsidR="00050364">
        <w:rPr>
          <w:sz w:val="32"/>
          <w:szCs w:val="32"/>
        </w:rPr>
        <w:t>423</w:t>
      </w:r>
      <w:r w:rsidR="009462CA" w:rsidRPr="00050364">
        <w:rPr>
          <w:sz w:val="32"/>
          <w:szCs w:val="32"/>
        </w:rPr>
        <w:t>/20</w:t>
      </w:r>
      <w:r w:rsidR="00050364">
        <w:rPr>
          <w:sz w:val="32"/>
          <w:szCs w:val="32"/>
        </w:rPr>
        <w:t>23</w:t>
      </w:r>
      <w:r w:rsidR="009462CA" w:rsidRPr="00050364">
        <w:rPr>
          <w:sz w:val="32"/>
          <w:szCs w:val="32"/>
        </w:rPr>
        <w:t xml:space="preserve"> Sb</w:t>
      </w:r>
      <w:r w:rsidR="00FB1FB8" w:rsidRPr="00050364">
        <w:rPr>
          <w:sz w:val="32"/>
          <w:szCs w:val="32"/>
        </w:rPr>
        <w:t>.</w:t>
      </w:r>
      <w:r w:rsidR="009462CA" w:rsidRPr="00050364">
        <w:rPr>
          <w:sz w:val="32"/>
          <w:szCs w:val="32"/>
        </w:rPr>
        <w:t>, §</w:t>
      </w:r>
      <w:r w:rsidR="00FB1FB8" w:rsidRPr="00050364">
        <w:rPr>
          <w:sz w:val="32"/>
          <w:szCs w:val="32"/>
        </w:rPr>
        <w:t xml:space="preserve"> </w:t>
      </w:r>
      <w:r w:rsidR="00050364">
        <w:rPr>
          <w:sz w:val="32"/>
          <w:szCs w:val="32"/>
        </w:rPr>
        <w:t>6</w:t>
      </w:r>
      <w:r w:rsidR="004C5204" w:rsidRPr="00050364">
        <w:rPr>
          <w:sz w:val="32"/>
          <w:szCs w:val="32"/>
        </w:rPr>
        <w:t>, odst.</w:t>
      </w:r>
      <w:r w:rsidR="00050364">
        <w:rPr>
          <w:sz w:val="32"/>
          <w:szCs w:val="32"/>
        </w:rPr>
        <w:t>5</w:t>
      </w:r>
      <w:r w:rsidR="004C5204" w:rsidRPr="00050364">
        <w:rPr>
          <w:sz w:val="32"/>
          <w:szCs w:val="32"/>
        </w:rPr>
        <w:t xml:space="preserve"> a po </w:t>
      </w:r>
      <w:r w:rsidR="00B76E61" w:rsidRPr="00050364">
        <w:rPr>
          <w:sz w:val="32"/>
          <w:szCs w:val="32"/>
        </w:rPr>
        <w:t>projednán</w:t>
      </w:r>
      <w:r w:rsidR="00AE44FE">
        <w:rPr>
          <w:sz w:val="32"/>
          <w:szCs w:val="32"/>
        </w:rPr>
        <w:t xml:space="preserve">í </w:t>
      </w:r>
      <w:r w:rsidR="00B76E61" w:rsidRPr="00050364">
        <w:rPr>
          <w:sz w:val="32"/>
          <w:szCs w:val="32"/>
        </w:rPr>
        <w:t>s</w:t>
      </w:r>
      <w:r w:rsidR="009B6436">
        <w:rPr>
          <w:sz w:val="32"/>
          <w:szCs w:val="32"/>
        </w:rPr>
        <w:t>e</w:t>
      </w:r>
      <w:r w:rsidR="00AE44FE">
        <w:rPr>
          <w:sz w:val="32"/>
          <w:szCs w:val="32"/>
        </w:rPr>
        <w:t xml:space="preserve"> </w:t>
      </w:r>
      <w:r w:rsidR="00B76E61" w:rsidRPr="00050364">
        <w:rPr>
          <w:sz w:val="32"/>
          <w:szCs w:val="32"/>
        </w:rPr>
        <w:t>zřizovatelem</w:t>
      </w:r>
      <w:r w:rsidR="00050364">
        <w:rPr>
          <w:sz w:val="32"/>
          <w:szCs w:val="32"/>
        </w:rPr>
        <w:t xml:space="preserve"> </w:t>
      </w:r>
      <w:r w:rsidR="00D21510" w:rsidRPr="00050364">
        <w:rPr>
          <w:sz w:val="32"/>
          <w:szCs w:val="32"/>
        </w:rPr>
        <w:t>r</w:t>
      </w:r>
      <w:r w:rsidR="00B76E61" w:rsidRPr="00050364">
        <w:rPr>
          <w:sz w:val="32"/>
          <w:szCs w:val="32"/>
        </w:rPr>
        <w:t>ozhodla o omeze</w:t>
      </w:r>
      <w:r w:rsidR="00D21510" w:rsidRPr="00050364">
        <w:rPr>
          <w:sz w:val="32"/>
          <w:szCs w:val="32"/>
        </w:rPr>
        <w:t>ní a přerušení provozu mateřské školy v době letních prázdnin následovně:</w:t>
      </w:r>
    </w:p>
    <w:p w14:paraId="7CE741D8" w14:textId="62DB11DE" w:rsidR="00E51D88" w:rsidRDefault="00D21510" w:rsidP="00ED4A5E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termínu  od </w:t>
      </w:r>
      <w:r w:rsidR="00B67522">
        <w:rPr>
          <w:sz w:val="32"/>
          <w:szCs w:val="32"/>
        </w:rPr>
        <w:t>1. července</w:t>
      </w:r>
      <w:r w:rsidR="001D611D">
        <w:rPr>
          <w:sz w:val="32"/>
          <w:szCs w:val="32"/>
        </w:rPr>
        <w:t xml:space="preserve"> 202</w:t>
      </w:r>
      <w:r w:rsidR="00781F39">
        <w:rPr>
          <w:sz w:val="32"/>
          <w:szCs w:val="32"/>
        </w:rPr>
        <w:t>5</w:t>
      </w:r>
      <w:r w:rsidR="00B67522">
        <w:rPr>
          <w:sz w:val="32"/>
          <w:szCs w:val="32"/>
        </w:rPr>
        <w:t xml:space="preserve"> do</w:t>
      </w:r>
      <w:r w:rsidR="007E405A">
        <w:rPr>
          <w:sz w:val="32"/>
          <w:szCs w:val="32"/>
        </w:rPr>
        <w:t xml:space="preserve"> </w:t>
      </w:r>
      <w:r w:rsidR="00CA5040">
        <w:rPr>
          <w:sz w:val="32"/>
          <w:szCs w:val="32"/>
        </w:rPr>
        <w:t xml:space="preserve">11. </w:t>
      </w:r>
      <w:r w:rsidR="00B67522">
        <w:rPr>
          <w:sz w:val="32"/>
          <w:szCs w:val="32"/>
        </w:rPr>
        <w:t>července 20</w:t>
      </w:r>
      <w:r w:rsidR="007E405A">
        <w:rPr>
          <w:sz w:val="32"/>
          <w:szCs w:val="32"/>
        </w:rPr>
        <w:t>2</w:t>
      </w:r>
      <w:r w:rsidR="00CA5040">
        <w:rPr>
          <w:sz w:val="32"/>
          <w:szCs w:val="32"/>
        </w:rPr>
        <w:t>5</w:t>
      </w:r>
      <w:r w:rsidR="00E51D88">
        <w:rPr>
          <w:sz w:val="32"/>
          <w:szCs w:val="32"/>
        </w:rPr>
        <w:t xml:space="preserve"> </w:t>
      </w:r>
      <w:r w:rsidR="007E405A">
        <w:rPr>
          <w:sz w:val="32"/>
          <w:szCs w:val="32"/>
        </w:rPr>
        <w:t xml:space="preserve">bude MŠ </w:t>
      </w:r>
      <w:r w:rsidR="00C57460">
        <w:rPr>
          <w:sz w:val="32"/>
          <w:szCs w:val="32"/>
        </w:rPr>
        <w:t>otevřena v čase od 6.30 do 16.30 hod.</w:t>
      </w:r>
    </w:p>
    <w:p w14:paraId="7CE741D9" w14:textId="12BA214D" w:rsidR="00C53D55" w:rsidRDefault="00D21510" w:rsidP="00ED4A5E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 w:rsidRPr="00E51D88">
        <w:rPr>
          <w:sz w:val="32"/>
          <w:szCs w:val="32"/>
        </w:rPr>
        <w:t xml:space="preserve">V termínu od </w:t>
      </w:r>
      <w:r w:rsidR="00A30026">
        <w:rPr>
          <w:sz w:val="32"/>
          <w:szCs w:val="32"/>
        </w:rPr>
        <w:t xml:space="preserve"> </w:t>
      </w:r>
      <w:r w:rsidR="00CA5040">
        <w:rPr>
          <w:sz w:val="32"/>
          <w:szCs w:val="32"/>
        </w:rPr>
        <w:t>14</w:t>
      </w:r>
      <w:r w:rsidR="00380E1F">
        <w:rPr>
          <w:sz w:val="32"/>
          <w:szCs w:val="32"/>
        </w:rPr>
        <w:t>.</w:t>
      </w:r>
      <w:r w:rsidRPr="00E51D88">
        <w:rPr>
          <w:sz w:val="32"/>
          <w:szCs w:val="32"/>
        </w:rPr>
        <w:t xml:space="preserve"> </w:t>
      </w:r>
      <w:r w:rsidR="00E51D88">
        <w:rPr>
          <w:sz w:val="32"/>
          <w:szCs w:val="32"/>
        </w:rPr>
        <w:t xml:space="preserve">července </w:t>
      </w:r>
      <w:r w:rsidR="00E51D88" w:rsidRPr="00B67522">
        <w:rPr>
          <w:sz w:val="32"/>
          <w:szCs w:val="32"/>
        </w:rPr>
        <w:t>20</w:t>
      </w:r>
      <w:r w:rsidR="007E405A">
        <w:rPr>
          <w:sz w:val="32"/>
          <w:szCs w:val="32"/>
        </w:rPr>
        <w:t>2</w:t>
      </w:r>
      <w:r w:rsidR="00CA5040">
        <w:rPr>
          <w:sz w:val="32"/>
          <w:szCs w:val="32"/>
        </w:rPr>
        <w:t>5</w:t>
      </w:r>
      <w:r w:rsidR="007E405A">
        <w:rPr>
          <w:sz w:val="32"/>
          <w:szCs w:val="32"/>
        </w:rPr>
        <w:t xml:space="preserve"> do </w:t>
      </w:r>
      <w:r w:rsidR="00CA5040">
        <w:rPr>
          <w:sz w:val="32"/>
          <w:szCs w:val="32"/>
        </w:rPr>
        <w:t>31</w:t>
      </w:r>
      <w:r w:rsidR="00BD3007">
        <w:rPr>
          <w:sz w:val="32"/>
          <w:szCs w:val="32"/>
        </w:rPr>
        <w:t>.</w:t>
      </w:r>
      <w:r w:rsidR="00A30026" w:rsidRPr="00B67522">
        <w:rPr>
          <w:sz w:val="32"/>
          <w:szCs w:val="32"/>
        </w:rPr>
        <w:t xml:space="preserve"> </w:t>
      </w:r>
      <w:r w:rsidR="007E405A">
        <w:rPr>
          <w:sz w:val="32"/>
          <w:szCs w:val="32"/>
        </w:rPr>
        <w:t>srpna 202</w:t>
      </w:r>
      <w:r w:rsidR="00CA5040">
        <w:rPr>
          <w:sz w:val="32"/>
          <w:szCs w:val="32"/>
        </w:rPr>
        <w:t>5</w:t>
      </w:r>
      <w:r w:rsidR="007E405A">
        <w:rPr>
          <w:sz w:val="32"/>
          <w:szCs w:val="32"/>
        </w:rPr>
        <w:t xml:space="preserve"> bude MŠ </w:t>
      </w:r>
      <w:r w:rsidR="002E20A5">
        <w:rPr>
          <w:sz w:val="32"/>
          <w:szCs w:val="32"/>
        </w:rPr>
        <w:t>uzavřena</w:t>
      </w:r>
    </w:p>
    <w:p w14:paraId="7CE741DB" w14:textId="1FA20463" w:rsidR="00FB1FB8" w:rsidRPr="00364A3B" w:rsidRDefault="00B67522" w:rsidP="00ED4A5E">
      <w:pPr>
        <w:pStyle w:val="Odstavecseseznamem"/>
        <w:numPr>
          <w:ilvl w:val="0"/>
          <w:numId w:val="3"/>
        </w:numPr>
        <w:ind w:left="360"/>
        <w:jc w:val="both"/>
        <w:rPr>
          <w:sz w:val="32"/>
          <w:szCs w:val="32"/>
        </w:rPr>
      </w:pPr>
      <w:r w:rsidRPr="00364A3B">
        <w:rPr>
          <w:sz w:val="32"/>
          <w:szCs w:val="32"/>
        </w:rPr>
        <w:t xml:space="preserve">Za </w:t>
      </w:r>
      <w:r w:rsidR="003B4D36" w:rsidRPr="00364A3B">
        <w:rPr>
          <w:sz w:val="32"/>
          <w:szCs w:val="32"/>
        </w:rPr>
        <w:t>dobu</w:t>
      </w:r>
      <w:r w:rsidR="000A37FE" w:rsidRPr="00364A3B">
        <w:rPr>
          <w:sz w:val="32"/>
          <w:szCs w:val="32"/>
        </w:rPr>
        <w:t>, kdy bude MŠ v</w:t>
      </w:r>
      <w:r w:rsidR="00D21510" w:rsidRPr="00364A3B">
        <w:rPr>
          <w:sz w:val="32"/>
          <w:szCs w:val="32"/>
        </w:rPr>
        <w:t xml:space="preserve"> omezeném provozu</w:t>
      </w:r>
      <w:r w:rsidR="00AE2CA6" w:rsidRPr="00364A3B">
        <w:rPr>
          <w:sz w:val="32"/>
          <w:szCs w:val="32"/>
        </w:rPr>
        <w:t>, hradí zákonný zástupce</w:t>
      </w:r>
      <w:r w:rsidR="005025F5" w:rsidRPr="00364A3B">
        <w:rPr>
          <w:sz w:val="32"/>
          <w:szCs w:val="32"/>
        </w:rPr>
        <w:t xml:space="preserve"> </w:t>
      </w:r>
      <w:r w:rsidR="00D21510" w:rsidRPr="00364A3B">
        <w:rPr>
          <w:sz w:val="32"/>
          <w:szCs w:val="32"/>
        </w:rPr>
        <w:t xml:space="preserve"> úplatu za vzdělávání </w:t>
      </w:r>
      <w:r w:rsidR="00474758" w:rsidRPr="00364A3B">
        <w:rPr>
          <w:sz w:val="32"/>
          <w:szCs w:val="32"/>
        </w:rPr>
        <w:t>za celý pobyt dítěte v mateřské škole</w:t>
      </w:r>
      <w:r w:rsidR="00364A3B" w:rsidRPr="00364A3B">
        <w:rPr>
          <w:sz w:val="32"/>
          <w:szCs w:val="32"/>
        </w:rPr>
        <w:t xml:space="preserve"> částku</w:t>
      </w:r>
      <w:r w:rsidR="00FB1FB8" w:rsidRPr="00364A3B">
        <w:rPr>
          <w:sz w:val="32"/>
          <w:szCs w:val="32"/>
        </w:rPr>
        <w:t xml:space="preserve"> </w:t>
      </w:r>
      <w:r w:rsidR="00A614BA" w:rsidRPr="00A614BA">
        <w:rPr>
          <w:b/>
          <w:bCs/>
          <w:sz w:val="32"/>
          <w:szCs w:val="32"/>
        </w:rPr>
        <w:t>48</w:t>
      </w:r>
      <w:r w:rsidR="00A04ED8" w:rsidRPr="00364A3B">
        <w:rPr>
          <w:b/>
          <w:bCs/>
          <w:sz w:val="32"/>
          <w:szCs w:val="32"/>
        </w:rPr>
        <w:t>0</w:t>
      </w:r>
      <w:r w:rsidR="001A1443" w:rsidRPr="00364A3B">
        <w:rPr>
          <w:b/>
          <w:sz w:val="32"/>
          <w:szCs w:val="32"/>
        </w:rPr>
        <w:t>,-</w:t>
      </w:r>
      <w:r w:rsidR="00FB1FB8" w:rsidRPr="00364A3B">
        <w:rPr>
          <w:b/>
          <w:sz w:val="32"/>
          <w:szCs w:val="32"/>
        </w:rPr>
        <w:t xml:space="preserve"> K</w:t>
      </w:r>
      <w:r w:rsidR="00D21510" w:rsidRPr="00364A3B">
        <w:rPr>
          <w:b/>
          <w:sz w:val="32"/>
          <w:szCs w:val="32"/>
        </w:rPr>
        <w:t>č</w:t>
      </w:r>
      <w:r w:rsidR="00D21510" w:rsidRPr="00364A3B">
        <w:rPr>
          <w:sz w:val="32"/>
          <w:szCs w:val="32"/>
        </w:rPr>
        <w:t xml:space="preserve">. </w:t>
      </w:r>
      <w:r w:rsidR="007E405A" w:rsidRPr="00364A3B">
        <w:rPr>
          <w:sz w:val="32"/>
          <w:szCs w:val="32"/>
        </w:rPr>
        <w:t xml:space="preserve"> </w:t>
      </w:r>
      <w:r w:rsidR="00D21510" w:rsidRPr="00364A3B">
        <w:rPr>
          <w:sz w:val="32"/>
          <w:szCs w:val="32"/>
        </w:rPr>
        <w:t xml:space="preserve">Tuto částku hradí všichni </w:t>
      </w:r>
      <w:r w:rsidR="00364A3B" w:rsidRPr="00364A3B">
        <w:rPr>
          <w:sz w:val="32"/>
          <w:szCs w:val="32"/>
        </w:rPr>
        <w:t>zákonní zástupci</w:t>
      </w:r>
      <w:r w:rsidR="00D21510" w:rsidRPr="00364A3B">
        <w:rPr>
          <w:sz w:val="32"/>
          <w:szCs w:val="32"/>
        </w:rPr>
        <w:t xml:space="preserve"> (s výjimkou těch, kteří mají v MŠ předškoláka a byli od úplaty z tohoto důvodu osvobozeni)</w:t>
      </w:r>
      <w:r w:rsidR="00364A3B">
        <w:rPr>
          <w:sz w:val="32"/>
          <w:szCs w:val="32"/>
        </w:rPr>
        <w:t>.</w:t>
      </w:r>
      <w:r w:rsidR="00D21510" w:rsidRPr="00364A3B">
        <w:rPr>
          <w:sz w:val="32"/>
          <w:szCs w:val="32"/>
        </w:rPr>
        <w:t xml:space="preserve"> </w:t>
      </w:r>
    </w:p>
    <w:p w14:paraId="7CE741DC" w14:textId="77777777" w:rsidR="00FB1FB8" w:rsidRDefault="00FB1FB8" w:rsidP="00FB1FB8">
      <w:pPr>
        <w:rPr>
          <w:sz w:val="32"/>
          <w:szCs w:val="32"/>
        </w:rPr>
      </w:pPr>
    </w:p>
    <w:p w14:paraId="7CE741DD" w14:textId="06AFE9D5" w:rsidR="00D21510" w:rsidRDefault="00FB1FB8" w:rsidP="00FB1FB8">
      <w:pPr>
        <w:rPr>
          <w:sz w:val="32"/>
          <w:szCs w:val="32"/>
        </w:rPr>
      </w:pPr>
      <w:r>
        <w:rPr>
          <w:sz w:val="32"/>
          <w:szCs w:val="32"/>
        </w:rPr>
        <w:t xml:space="preserve">V Brně dne </w:t>
      </w:r>
      <w:r w:rsidR="00A614BA">
        <w:rPr>
          <w:sz w:val="32"/>
          <w:szCs w:val="32"/>
        </w:rPr>
        <w:t>22</w:t>
      </w:r>
      <w:r>
        <w:rPr>
          <w:sz w:val="32"/>
          <w:szCs w:val="32"/>
        </w:rPr>
        <w:t>.</w:t>
      </w:r>
      <w:r w:rsidR="00332B4E">
        <w:rPr>
          <w:sz w:val="32"/>
          <w:szCs w:val="32"/>
        </w:rPr>
        <w:t>4</w:t>
      </w:r>
      <w:r>
        <w:rPr>
          <w:sz w:val="32"/>
          <w:szCs w:val="32"/>
        </w:rPr>
        <w:t>.20</w:t>
      </w:r>
      <w:r w:rsidR="007E405A">
        <w:rPr>
          <w:sz w:val="32"/>
          <w:szCs w:val="32"/>
        </w:rPr>
        <w:t>2</w:t>
      </w:r>
      <w:r w:rsidR="00A614BA">
        <w:rPr>
          <w:sz w:val="32"/>
          <w:szCs w:val="32"/>
        </w:rPr>
        <w:t>5</w:t>
      </w:r>
    </w:p>
    <w:p w14:paraId="7CE741DE" w14:textId="0F0CC0C3" w:rsidR="00FB1FB8" w:rsidRDefault="00FF7E0B" w:rsidP="00FF7E0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M</w:t>
      </w:r>
      <w:r w:rsidR="00FB1FB8">
        <w:rPr>
          <w:sz w:val="32"/>
          <w:szCs w:val="32"/>
        </w:rPr>
        <w:t xml:space="preserve">gr. </w:t>
      </w:r>
      <w:r w:rsidR="00332B4E">
        <w:rPr>
          <w:sz w:val="32"/>
          <w:szCs w:val="32"/>
        </w:rPr>
        <w:t>Gabriela Kuběnová</w:t>
      </w:r>
    </w:p>
    <w:p w14:paraId="1F28AFFE" w14:textId="271E4E9A" w:rsidR="00A614BA" w:rsidRDefault="00962725" w:rsidP="00FF7E0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ř</w:t>
      </w:r>
      <w:r w:rsidR="00A614BA">
        <w:rPr>
          <w:sz w:val="32"/>
          <w:szCs w:val="32"/>
        </w:rPr>
        <w:t>editelka školy</w:t>
      </w:r>
    </w:p>
    <w:p w14:paraId="7CE741DF" w14:textId="5285C8B2" w:rsidR="00FB1FB8" w:rsidRPr="00FB1FB8" w:rsidRDefault="00FB1FB8" w:rsidP="007E405A">
      <w:pPr>
        <w:ind w:left="-284" w:right="567" w:firstLine="1844"/>
        <w:jc w:val="right"/>
        <w:rPr>
          <w:sz w:val="32"/>
          <w:szCs w:val="32"/>
        </w:rPr>
      </w:pPr>
    </w:p>
    <w:sectPr w:rsidR="00FB1FB8" w:rsidRPr="00FB1FB8" w:rsidSect="00932B2A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214E4"/>
    <w:multiLevelType w:val="hybridMultilevel"/>
    <w:tmpl w:val="6958C5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686323"/>
    <w:multiLevelType w:val="hybridMultilevel"/>
    <w:tmpl w:val="2A149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95C65"/>
    <w:multiLevelType w:val="hybridMultilevel"/>
    <w:tmpl w:val="156EA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506155">
    <w:abstractNumId w:val="1"/>
  </w:num>
  <w:num w:numId="2" w16cid:durableId="1486700306">
    <w:abstractNumId w:val="2"/>
  </w:num>
  <w:num w:numId="3" w16cid:durableId="139049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2CA"/>
    <w:rsid w:val="00050364"/>
    <w:rsid w:val="00066C86"/>
    <w:rsid w:val="000A37FE"/>
    <w:rsid w:val="001A1443"/>
    <w:rsid w:val="001C4691"/>
    <w:rsid w:val="001D611D"/>
    <w:rsid w:val="00286E85"/>
    <w:rsid w:val="00294FD7"/>
    <w:rsid w:val="002E20A5"/>
    <w:rsid w:val="00314A22"/>
    <w:rsid w:val="00332B4E"/>
    <w:rsid w:val="00364A3B"/>
    <w:rsid w:val="00380E1F"/>
    <w:rsid w:val="003B4D36"/>
    <w:rsid w:val="00474758"/>
    <w:rsid w:val="004C5204"/>
    <w:rsid w:val="004F63B4"/>
    <w:rsid w:val="005025F5"/>
    <w:rsid w:val="006016DE"/>
    <w:rsid w:val="00612670"/>
    <w:rsid w:val="00652D0B"/>
    <w:rsid w:val="00680339"/>
    <w:rsid w:val="006E2114"/>
    <w:rsid w:val="00776EDE"/>
    <w:rsid w:val="00781F39"/>
    <w:rsid w:val="007E405A"/>
    <w:rsid w:val="00834EF2"/>
    <w:rsid w:val="00932B2A"/>
    <w:rsid w:val="009462CA"/>
    <w:rsid w:val="00962725"/>
    <w:rsid w:val="009B6436"/>
    <w:rsid w:val="00A04ED8"/>
    <w:rsid w:val="00A30026"/>
    <w:rsid w:val="00A32264"/>
    <w:rsid w:val="00A614BA"/>
    <w:rsid w:val="00AE2CA6"/>
    <w:rsid w:val="00AE44FE"/>
    <w:rsid w:val="00AE6350"/>
    <w:rsid w:val="00AF2BE1"/>
    <w:rsid w:val="00B17506"/>
    <w:rsid w:val="00B25BCC"/>
    <w:rsid w:val="00B67522"/>
    <w:rsid w:val="00B76E61"/>
    <w:rsid w:val="00B842E5"/>
    <w:rsid w:val="00BD3007"/>
    <w:rsid w:val="00C53D55"/>
    <w:rsid w:val="00C57460"/>
    <w:rsid w:val="00C76CB9"/>
    <w:rsid w:val="00CA5040"/>
    <w:rsid w:val="00D04BC9"/>
    <w:rsid w:val="00D21510"/>
    <w:rsid w:val="00D21BAD"/>
    <w:rsid w:val="00D24DEE"/>
    <w:rsid w:val="00E51D88"/>
    <w:rsid w:val="00EA321D"/>
    <w:rsid w:val="00ED4A5E"/>
    <w:rsid w:val="00F3433D"/>
    <w:rsid w:val="00F85CFA"/>
    <w:rsid w:val="00FB1FB8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41D3"/>
  <w15:docId w15:val="{C2BC5887-C2FF-40C3-8F37-3E7B1D61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B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2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7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DD29C-E2AA-4F21-8F73-D614E7FB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MŠ Pastviny</cp:lastModifiedBy>
  <cp:revision>49</cp:revision>
  <cp:lastPrinted>2024-04-19T10:31:00Z</cp:lastPrinted>
  <dcterms:created xsi:type="dcterms:W3CDTF">2015-04-30T08:01:00Z</dcterms:created>
  <dcterms:modified xsi:type="dcterms:W3CDTF">2025-04-30T09:57:00Z</dcterms:modified>
</cp:coreProperties>
</file>